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3D" w:rsidRDefault="008E0AA4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5A4D6B">
        <w:rPr>
          <w:rFonts w:ascii="Times New Roman" w:hAnsi="Times New Roman"/>
        </w:rPr>
        <w:t>___________</w:t>
      </w:r>
      <w:r w:rsidR="00C93F19">
        <w:rPr>
          <w:rFonts w:ascii="Times New Roman" w:hAnsi="Times New Roman"/>
        </w:rPr>
        <w:t>_ №</w:t>
      </w:r>
      <w:r w:rsidR="005A4D6B">
        <w:rPr>
          <w:rFonts w:ascii="Times New Roman" w:hAnsi="Times New Roman"/>
        </w:rPr>
        <w:t>_____</w:t>
      </w:r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3B6E31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6E31">
        <w:rPr>
          <w:rFonts w:ascii="Times New Roman" w:hAnsi="Times New Roman"/>
          <w:b/>
          <w:sz w:val="24"/>
          <w:szCs w:val="24"/>
        </w:rPr>
        <w:t xml:space="preserve">СТРУКТУРА </w:t>
      </w:r>
    </w:p>
    <w:p w:rsidR="007F403D" w:rsidRPr="003B6E31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6E31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3B6E31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6E31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Pr="0037493D" w:rsidRDefault="0037493D" w:rsidP="0037493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7493D">
        <w:rPr>
          <w:rFonts w:ascii="Times New Roman" w:hAnsi="Times New Roman"/>
          <w:sz w:val="28"/>
          <w:szCs w:val="28"/>
        </w:rPr>
        <w:t>ПРОЕКТ</w:t>
      </w:r>
    </w:p>
    <w:p w:rsidR="007F403D" w:rsidRDefault="008E0AA4" w:rsidP="007F403D">
      <w:pPr>
        <w:spacing w:after="0" w:line="240" w:lineRule="auto"/>
        <w:jc w:val="center"/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shape id="Поле 223" o:spid="_x0000_s1027" type="#_x0000_t202" style="position:absolute;left:0;text-align:left;margin-left:316.45pt;margin-top:8.2pt;width:225.35pt;height:54.7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7F5CE3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2"/>
                      <w:szCs w:val="32"/>
                    </w:rPr>
                  </w:pPr>
                  <w:proofErr w:type="gramStart"/>
                  <w:r w:rsidRPr="007F5CE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Глава</w:t>
                  </w:r>
                  <w:proofErr w:type="gramEnd"/>
                  <w:r w:rsidRPr="007F5CE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ЗАТО городской округ Молод</w:t>
                  </w:r>
                  <w:r w:rsidR="005A4D6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ё</w:t>
                  </w:r>
                  <w:r w:rsidRPr="007F5CE3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жный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8E0AA4" w:rsidP="007F403D">
      <w:pPr>
        <w:spacing w:after="0"/>
        <w:rPr>
          <w:rFonts w:ascii="Times New Roman" w:hAnsi="Times New Roman"/>
        </w:rPr>
      </w:pPr>
      <w:r w:rsidRPr="008E0AA4">
        <w:rPr>
          <w:noProof/>
          <w:color w:val="E36C0A" w:themeColor="accent6" w:themeShade="BF"/>
          <w:lang w:eastAsia="ru-RU"/>
        </w:rPr>
        <w:pict>
          <v:rect id="_x0000_s1072" style="position:absolute;margin-left:643pt;margin-top:8.35pt;width:157.8pt;height:86.2pt;z-index:251826176" fillcolor="#f2f2f2 [3052]" strokecolor="#e36c0a [2409]">
            <v:textbox style="mso-next-textbox:#_x0000_s1072">
              <w:txbxContent>
                <w:p w:rsidR="00890BF7" w:rsidRPr="0001006E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1006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Заместитель Главы по вопросам ЖКХ и территориальной безопасности –</w:t>
                  </w:r>
                </w:p>
                <w:p w:rsidR="00890BF7" w:rsidRPr="0001006E" w:rsidRDefault="003D61B4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1006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</w:t>
                  </w:r>
                  <w:r w:rsidR="00890BF7" w:rsidRPr="0001006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ачальник отдела</w:t>
                  </w:r>
                </w:p>
                <w:p w:rsidR="007C15E4" w:rsidRPr="00890BF7" w:rsidRDefault="007C15E4" w:rsidP="00890BF7"/>
              </w:txbxContent>
            </v:textbox>
          </v:rect>
        </w:pict>
      </w:r>
      <w:r w:rsidRPr="008E0AA4">
        <w:rPr>
          <w:noProof/>
          <w:color w:val="E36C0A" w:themeColor="accent6" w:themeShade="BF"/>
          <w:lang w:eastAsia="ru-RU"/>
        </w:rPr>
        <w:pict>
          <v:rect id="_x0000_s1066" style="position:absolute;margin-left:26.25pt;margin-top:8.35pt;width:147.7pt;height:77.45pt;z-index:251822080" fillcolor="#f2f2f2 [3052]" strokecolor="#e36c0a [2409]">
            <v:textbox style="mso-next-textbox:#_x0000_s1066">
              <w:txbxContent>
                <w:p w:rsidR="00034EE3" w:rsidRPr="007F5CE3" w:rsidRDefault="00890BF7" w:rsidP="007F5CE3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890B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3D61B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</w:t>
                  </w:r>
                  <w:r w:rsidR="003E1513" w:rsidRPr="00890B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аместитель Главы по финансовым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социальным</w:t>
                  </w:r>
                  <w:r w:rsidR="003D61B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="003E1513" w:rsidRPr="00890B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вопросам –</w:t>
                  </w:r>
                  <w:r w:rsidR="003E151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="003D61B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</w:t>
                  </w:r>
                  <w:r w:rsidR="00034EE3" w:rsidRPr="00890BF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ачальник отдела</w:t>
                  </w:r>
                </w:p>
              </w:txbxContent>
            </v:textbox>
          </v:rect>
        </w:pict>
      </w:r>
      <w:r w:rsidRPr="008E0AA4"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 w:rsidRPr="008E0AA4"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8E0AA4"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 w:rsidRPr="008E0AA4"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8E0AA4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41.8pt;margin-top:7.65pt;width:101.2pt;height:0;z-index:25182924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173.95pt;margin-top:7.65pt;width:142.55pt;height:0;z-index:251828224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8E0AA4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</w:p>
    <w:p w:rsidR="007F403D" w:rsidRDefault="007F403D" w:rsidP="007F403D">
      <w:pPr>
        <w:spacing w:after="0"/>
        <w:rPr>
          <w:rFonts w:ascii="Times New Roman" w:hAnsi="Times New Roman"/>
        </w:rPr>
      </w:pPr>
    </w:p>
    <w:p w:rsidR="007F403D" w:rsidRDefault="008E0AA4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57" type="#_x0000_t32" style="position:absolute;margin-left:172.6pt;margin-top:4.7pt;width:39pt;height:.05pt;flip:x;z-index:25188147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28" type="#_x0000_t32" style="position:absolute;margin-left:210.85pt;margin-top:5.45pt;width:.75pt;height:213pt;z-index:25186713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20" type="#_x0000_t32" style="position:absolute;margin-left:601.55pt;margin-top:5.45pt;width:0;height:266.25pt;z-index:25185894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46" type="#_x0000_t32" style="position:absolute;margin-left:601.55pt;margin-top:4.7pt;width:38.25pt;height:0;flip:x;z-index:25187737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7F403D" w:rsidP="007F403D">
      <w:pPr>
        <w:spacing w:after="0"/>
        <w:rPr>
          <w:rFonts w:ascii="Times New Roman" w:hAnsi="Times New Roman"/>
        </w:rPr>
      </w:pPr>
    </w:p>
    <w:p w:rsidR="007F403D" w:rsidRDefault="008E0AA4" w:rsidP="007F403D">
      <w:pPr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shape id="Поле 197" o:spid="_x0000_s1029" type="#_x0000_t202" style="position:absolute;margin-left:239.25pt;margin-top:4.85pt;width:147.45pt;height:132.4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3D61B4" w:rsidRPr="007C15E4" w:rsidRDefault="003D61B4" w:rsidP="00301F4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3D61B4" w:rsidRPr="003B4041" w:rsidRDefault="003D61B4" w:rsidP="00301F4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 w:rsidR="003B4041">
                    <w:rPr>
                      <w:rFonts w:ascii="Times New Roman" w:hAnsi="Times New Roman"/>
                      <w:b/>
                    </w:rPr>
                    <w:t xml:space="preserve">    </w:t>
                  </w:r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</w:t>
                  </w:r>
                  <w:r w:rsidR="0091272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в т.ч.</w:t>
                  </w:r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гос</w:t>
                  </w:r>
                  <w:proofErr w:type="gramStart"/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.п</w:t>
                  </w:r>
                  <w:proofErr w:type="gramEnd"/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олномочия</w:t>
                  </w:r>
                  <w:proofErr w:type="spellEnd"/>
                  <w:r w:rsidR="003B4041" w:rsidRP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по земельным вопросам и градостроительству)</w:t>
                  </w:r>
                </w:p>
                <w:p w:rsidR="00A0142A" w:rsidRDefault="00A0142A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66" type="#_x0000_t32" style="position:absolute;margin-left:721.3pt;margin-top:13.6pt;width:.1pt;height:17.35pt;flip:x;z-index:25188864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1" type="#_x0000_t32" style="position:absolute;margin-left:99.1pt;margin-top:4.85pt;width:.05pt;height:31.65pt;z-index:251849728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8E0AA4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43pt;margin-top:9.45pt;width:154.6pt;height:66.6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ЖКХ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8E0AA4">
        <w:rPr>
          <w:noProof/>
          <w:lang w:eastAsia="ru-RU"/>
        </w:rPr>
        <w:pict>
          <v:shape id="Поле 222" o:spid="_x0000_s1032" type="#_x0000_t202" style="position:absolute;margin-left:26.25pt;margin-top:1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CD163D" w:rsidRPr="00ED413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091A56" w:rsidRPr="00ED413F" w:rsidRDefault="003651E7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планирования и </w:t>
                  </w:r>
                  <w:r w:rsidR="00CD163D"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исполнен</w:t>
                  </w: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ия бюджета </w:t>
                  </w: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 xml:space="preserve">– 1 </w:t>
                  </w:r>
                  <w:proofErr w:type="spellStart"/>
                  <w:proofErr w:type="gramStart"/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ед</w:t>
                  </w:r>
                  <w:proofErr w:type="spellEnd"/>
                  <w:proofErr w:type="gramEnd"/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</w:p>
    <w:p w:rsidR="007F403D" w:rsidRDefault="007F403D" w:rsidP="007F403D">
      <w:pPr>
        <w:tabs>
          <w:tab w:val="left" w:pos="8700"/>
        </w:tabs>
        <w:rPr>
          <w:rFonts w:ascii="Times New Roman" w:hAnsi="Times New Roman"/>
        </w:rPr>
      </w:pP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8E0AA4" w:rsidP="007F403D">
      <w:pPr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shape id="_x0000_s1162" type="#_x0000_t32" style="position:absolute;margin-left:721.25pt;margin-top:11.6pt;width:.05pt;height:19pt;z-index:25188454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58" type="#_x0000_t32" style="position:absolute;margin-left:211.6pt;margin-top:1.25pt;width:27.65pt;height:0;flip:x;z-index:251882496" o:connectortype="straight"/>
        </w:pict>
      </w:r>
    </w:p>
    <w:p w:rsidR="007F403D" w:rsidRDefault="008E0AA4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53" type="#_x0000_t202" style="position:absolute;margin-left:643pt;margin-top:9.1pt;width:154.6pt;height:58.75pt;z-index:25187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53">
              <w:txbxContent>
                <w:p w:rsidR="00E925F0" w:rsidRPr="0005356C" w:rsidRDefault="005A4BB2" w:rsidP="0005356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Ответственный с</w:t>
                  </w:r>
                  <w:r w:rsidR="0005356C" w:rsidRPr="0005356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екретарь административной</w:t>
                  </w:r>
                  <w:r w:rsidR="0005356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комиссии</w:t>
                  </w:r>
                  <w:r w:rsid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гос</w:t>
                  </w:r>
                  <w:proofErr w:type="gramStart"/>
                  <w:r w:rsid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.п</w:t>
                  </w:r>
                  <w:proofErr w:type="gramEnd"/>
                  <w:r w:rsid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олномочия</w:t>
                  </w:r>
                  <w:proofErr w:type="spellEnd"/>
                  <w:r w:rsidR="003B404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  <w:p w:rsidR="00E925F0" w:rsidRPr="00890BF7" w:rsidRDefault="00E925F0" w:rsidP="00E925F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25F0" w:rsidRDefault="00E925F0" w:rsidP="00E925F0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25F0" w:rsidRPr="009358F1" w:rsidRDefault="00E925F0" w:rsidP="00E925F0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25F0" w:rsidRPr="009358F1" w:rsidRDefault="00E925F0" w:rsidP="00E925F0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8E0AA4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64" type="#_x0000_t32" style="position:absolute;margin-left:99pt;margin-top:9.1pt;width:.05pt;height:28.95pt;flip:x;z-index:251886592" o:connectortype="straight"/>
        </w:pict>
      </w:r>
    </w:p>
    <w:p w:rsidR="007F403D" w:rsidRDefault="008E0AA4" w:rsidP="007F403D">
      <w:pPr>
        <w:tabs>
          <w:tab w:val="left" w:pos="12510"/>
        </w:tabs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rect id="_x0000_s1067" style="position:absolute;margin-left:26.25pt;margin-top:16.55pt;width:147.7pt;height:54pt;z-index:251823104" fillcolor="#f2f2f2 [3052]" strokecolor="#e36c0a [2409]">
            <v:textbox style="mso-next-textbox:#_x0000_s1067">
              <w:txbxContent>
                <w:p w:rsidR="00034EE3" w:rsidRPr="003651E7" w:rsidRDefault="009935EA" w:rsidP="005A4D6B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651E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Сектор организации</w:t>
                  </w:r>
                  <w:r w:rsidR="00034EE3" w:rsidRPr="003651E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закупок</w:t>
                  </w:r>
                </w:p>
              </w:txbxContent>
            </v:textbox>
          </v:rect>
        </w:pict>
      </w:r>
      <w:r w:rsidR="007F403D">
        <w:rPr>
          <w:rFonts w:ascii="Times New Roman" w:hAnsi="Times New Roman"/>
        </w:rPr>
        <w:tab/>
      </w:r>
    </w:p>
    <w:p w:rsidR="007F403D" w:rsidRDefault="008E0AA4" w:rsidP="007F403D">
      <w:pPr>
        <w:rPr>
          <w:rFonts w:ascii="Times New Roman" w:hAnsi="Times New Roman"/>
        </w:rPr>
      </w:pPr>
      <w:r w:rsidRPr="008E0AA4">
        <w:rPr>
          <w:noProof/>
          <w:lang w:eastAsia="ru-RU"/>
        </w:rPr>
        <w:pict>
          <v:shape id="_x0000_s1069" type="#_x0000_t202" style="position:absolute;margin-left:239.25pt;margin-top:16.95pt;width:147.45pt;height:51.1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Default="00E95B12" w:rsidP="00E95B12">
                  <w:pPr>
                    <w:pStyle w:val="a9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651E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Сектор КДН</w:t>
                  </w:r>
                </w:p>
                <w:p w:rsidR="00FB25F6" w:rsidRPr="00D2462C" w:rsidRDefault="00D2462C" w:rsidP="00E95B12">
                  <w:pPr>
                    <w:rPr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   </w:t>
                  </w:r>
                  <w:r w:rsidR="000714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E95B1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</w:t>
                  </w:r>
                  <w:proofErr w:type="spellStart"/>
                  <w:r w:rsidR="00E95B12" w:rsidRPr="0007148C">
                    <w:rPr>
                      <w:rFonts w:ascii="Times New Roman" w:hAnsi="Times New Roman"/>
                      <w:b/>
                    </w:rPr>
                    <w:t>гос</w:t>
                  </w:r>
                  <w:proofErr w:type="gramStart"/>
                  <w:r w:rsidR="00E95B12" w:rsidRPr="0007148C">
                    <w:rPr>
                      <w:rFonts w:ascii="Times New Roman" w:hAnsi="Times New Roman"/>
                      <w:b/>
                    </w:rPr>
                    <w:t>.п</w:t>
                  </w:r>
                  <w:proofErr w:type="gramEnd"/>
                  <w:r w:rsidR="00E95B12" w:rsidRPr="0007148C">
                    <w:rPr>
                      <w:rFonts w:ascii="Times New Roman" w:hAnsi="Times New Roman"/>
                      <w:b/>
                    </w:rPr>
                    <w:t>олномочия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/>
                    </w:rPr>
                    <w:t>)</w:t>
                  </w:r>
                </w:p>
              </w:txbxContent>
            </v:textbox>
          </v:shape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8E0AA4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59" type="#_x0000_t32" style="position:absolute;margin-left:211.6pt;margin-top:19.5pt;width:27.65pt;height:0;flip:x;z-index:251883520" o:connectortype="straight"/>
        </w:pict>
      </w:r>
    </w:p>
    <w:p w:rsidR="007F403D" w:rsidRDefault="008E0AA4" w:rsidP="007F403D">
      <w:pPr>
        <w:jc w:val="center"/>
        <w:rPr>
          <w:rFonts w:ascii="Times New Roman" w:hAnsi="Times New Roman"/>
          <w:sz w:val="20"/>
          <w:szCs w:val="20"/>
        </w:rPr>
      </w:pPr>
      <w:r w:rsidRPr="008E0AA4">
        <w:rPr>
          <w:noProof/>
          <w:lang w:eastAsia="ru-RU"/>
        </w:rPr>
        <w:pict>
          <v:shape id="_x0000_s1139" type="#_x0000_t202" style="position:absolute;left:0;text-align:left;margin-left:643pt;margin-top:6.1pt;width:154.6pt;height:93.3pt;z-index:25187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9">
              <w:txbxContent>
                <w:p w:rsidR="003D61B4" w:rsidRPr="00E95B12" w:rsidRDefault="00E925F0" w:rsidP="003D61B4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Специалисты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 xml:space="preserve"> </w:t>
                  </w:r>
                  <w:r w:rsidR="003D61B4"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 xml:space="preserve"> </w:t>
                  </w:r>
                  <w:r w:rsidR="0001006E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:</w:t>
                  </w:r>
                  <w:proofErr w:type="gramEnd"/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Ведущий специалист</w:t>
                  </w: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sz w:val="14"/>
                      <w:szCs w:val="14"/>
                    </w:rPr>
                    <w:t>(по мобилизационной работе)</w:t>
                  </w: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Старший инспектор</w:t>
                  </w: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sz w:val="14"/>
                      <w:szCs w:val="14"/>
                    </w:rPr>
                    <w:t>(по защите информации и режиму секретности)</w:t>
                  </w: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sz w:val="14"/>
                      <w:szCs w:val="14"/>
                    </w:rPr>
                  </w:pP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Инспектор по ПВУ</w:t>
                  </w:r>
                </w:p>
                <w:p w:rsidR="003D61B4" w:rsidRPr="00E95B12" w:rsidRDefault="003D61B4" w:rsidP="00E925F0">
                  <w:pPr>
                    <w:spacing w:after="0"/>
                    <w:jc w:val="center"/>
                    <w:rPr>
                      <w:b/>
                      <w:sz w:val="14"/>
                      <w:szCs w:val="14"/>
                    </w:rPr>
                  </w:pPr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(</w:t>
                  </w:r>
                  <w:proofErr w:type="spellStart"/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гос</w:t>
                  </w:r>
                  <w:proofErr w:type="spellEnd"/>
                  <w:r w:rsidRPr="00E95B12">
                    <w:rPr>
                      <w:rFonts w:ascii="Times New Roman" w:hAnsi="Times New Roman"/>
                      <w:b/>
                      <w:sz w:val="14"/>
                      <w:szCs w:val="14"/>
                    </w:rPr>
                    <w:t>. полномочия)</w:t>
                  </w:r>
                </w:p>
                <w:p w:rsidR="003D61B4" w:rsidRDefault="003D61B4" w:rsidP="003D61B4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Pr="008E0AA4">
        <w:rPr>
          <w:rFonts w:ascii="Times New Roman" w:hAnsi="Times New Roman"/>
          <w:noProof/>
          <w:lang w:eastAsia="ru-RU"/>
        </w:rPr>
        <w:pict>
          <v:shape id="_x0000_s1163" type="#_x0000_t32" style="position:absolute;left:0;text-align:left;margin-left:98.95pt;margin-top:6.1pt;width:0;height:19pt;z-index:251885568" o:connectortype="straight"/>
        </w:pict>
      </w:r>
    </w:p>
    <w:p w:rsidR="007F403D" w:rsidRDefault="008E0AA4" w:rsidP="007F403D">
      <w:pPr>
        <w:jc w:val="center"/>
        <w:rPr>
          <w:rFonts w:ascii="Times New Roman" w:hAnsi="Times New Roman"/>
          <w:sz w:val="20"/>
          <w:szCs w:val="20"/>
        </w:rPr>
      </w:pPr>
      <w:r w:rsidRPr="008E0AA4"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rect id="_x0000_s1154" style="position:absolute;left:0;text-align:left;margin-left:26.25pt;margin-top:4.8pt;width:147.7pt;height:64.55pt;z-index:251879424" fillcolor="#f2f2f2 [3052]" strokecolor="#e36c0a [2409]">
            <v:textbox style="mso-next-textbox:#_x0000_s1154">
              <w:txbxContent>
                <w:p w:rsidR="00E925F0" w:rsidRPr="00ED413F" w:rsidRDefault="00E925F0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Сектор</w:t>
                  </w:r>
                </w:p>
                <w:p w:rsidR="00E925F0" w:rsidRPr="00ED413F" w:rsidRDefault="00E925F0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E925F0" w:rsidRPr="00E925F0" w:rsidRDefault="00E925F0" w:rsidP="00E925F0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</w:p>
    <w:p w:rsidR="00380A01" w:rsidRDefault="008E0AA4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 w:rsidRPr="008E0AA4">
        <w:rPr>
          <w:noProof/>
          <w:lang w:eastAsia="ru-RU"/>
        </w:rPr>
        <w:pict>
          <v:shape id="_x0000_s1155" type="#_x0000_t32" style="position:absolute;left:0;text-align:left;margin-left:601.55pt;margin-top:10.75pt;width:41.45pt;height:0;flip:x;z-index:251880448" o:connectortype="straight"/>
        </w:pict>
      </w:r>
      <w:r w:rsidRPr="008E0AA4"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22" type="#_x0000_t32" style="position:absolute;left:0;text-align:left;margin-left:587.2pt;margin-top:10.75pt;width:.75pt;height:0;flip:x;z-index:251860992" o:connectortype="straight"/>
        </w:pict>
      </w:r>
    </w:p>
    <w:p w:rsidR="00380A01" w:rsidRDefault="00380A0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</w:p>
    <w:p w:rsidR="00380A01" w:rsidRDefault="00380A01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119" w:rsidRDefault="00157119" w:rsidP="00B0779B">
      <w:pPr>
        <w:spacing w:after="0" w:line="240" w:lineRule="auto"/>
      </w:pPr>
      <w:r>
        <w:separator/>
      </w:r>
    </w:p>
  </w:endnote>
  <w:endnote w:type="continuationSeparator" w:id="0">
    <w:p w:rsidR="00157119" w:rsidRDefault="00157119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119" w:rsidRDefault="00157119" w:rsidP="00B0779B">
      <w:pPr>
        <w:spacing w:after="0" w:line="240" w:lineRule="auto"/>
      </w:pPr>
      <w:r>
        <w:separator/>
      </w:r>
    </w:p>
  </w:footnote>
  <w:footnote w:type="continuationSeparator" w:id="0">
    <w:p w:rsidR="00157119" w:rsidRDefault="00157119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03D"/>
    <w:rsid w:val="0001006E"/>
    <w:rsid w:val="00034EE3"/>
    <w:rsid w:val="0005356C"/>
    <w:rsid w:val="0007148C"/>
    <w:rsid w:val="00091A56"/>
    <w:rsid w:val="000943FC"/>
    <w:rsid w:val="000A15F6"/>
    <w:rsid w:val="000C16B5"/>
    <w:rsid w:val="000C4235"/>
    <w:rsid w:val="000E2405"/>
    <w:rsid w:val="000E35D6"/>
    <w:rsid w:val="000E4BFF"/>
    <w:rsid w:val="000E6A8C"/>
    <w:rsid w:val="000F4834"/>
    <w:rsid w:val="00135DDD"/>
    <w:rsid w:val="00157119"/>
    <w:rsid w:val="001835AC"/>
    <w:rsid w:val="00185619"/>
    <w:rsid w:val="001B2232"/>
    <w:rsid w:val="001C42E5"/>
    <w:rsid w:val="001E0269"/>
    <w:rsid w:val="001F5604"/>
    <w:rsid w:val="00201C18"/>
    <w:rsid w:val="00205A42"/>
    <w:rsid w:val="00214CB5"/>
    <w:rsid w:val="00262EAE"/>
    <w:rsid w:val="00273BD9"/>
    <w:rsid w:val="00277734"/>
    <w:rsid w:val="00283411"/>
    <w:rsid w:val="002961FB"/>
    <w:rsid w:val="0029672D"/>
    <w:rsid w:val="002B09F6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7493D"/>
    <w:rsid w:val="00380A01"/>
    <w:rsid w:val="003A20EE"/>
    <w:rsid w:val="003A39B9"/>
    <w:rsid w:val="003B4041"/>
    <w:rsid w:val="003B6E31"/>
    <w:rsid w:val="003C0197"/>
    <w:rsid w:val="003D61B4"/>
    <w:rsid w:val="003E1513"/>
    <w:rsid w:val="003F25D3"/>
    <w:rsid w:val="004108CE"/>
    <w:rsid w:val="004165B7"/>
    <w:rsid w:val="00423F54"/>
    <w:rsid w:val="00440572"/>
    <w:rsid w:val="00482BEF"/>
    <w:rsid w:val="00492675"/>
    <w:rsid w:val="0049335C"/>
    <w:rsid w:val="004966D4"/>
    <w:rsid w:val="004A6638"/>
    <w:rsid w:val="004A6AE7"/>
    <w:rsid w:val="004B363E"/>
    <w:rsid w:val="00501082"/>
    <w:rsid w:val="00527F27"/>
    <w:rsid w:val="00533F84"/>
    <w:rsid w:val="0054300B"/>
    <w:rsid w:val="00562AA4"/>
    <w:rsid w:val="00575B07"/>
    <w:rsid w:val="00584026"/>
    <w:rsid w:val="005845CF"/>
    <w:rsid w:val="00586792"/>
    <w:rsid w:val="005A4BB2"/>
    <w:rsid w:val="005A4D6B"/>
    <w:rsid w:val="005B4E73"/>
    <w:rsid w:val="005B5C1F"/>
    <w:rsid w:val="005C057E"/>
    <w:rsid w:val="005D2212"/>
    <w:rsid w:val="005F24FB"/>
    <w:rsid w:val="00602BD4"/>
    <w:rsid w:val="00612941"/>
    <w:rsid w:val="0061422B"/>
    <w:rsid w:val="006172AD"/>
    <w:rsid w:val="00625E3D"/>
    <w:rsid w:val="00626548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32B9D"/>
    <w:rsid w:val="007513DC"/>
    <w:rsid w:val="00772279"/>
    <w:rsid w:val="00774E6E"/>
    <w:rsid w:val="007A0650"/>
    <w:rsid w:val="007A0EC5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33EF8"/>
    <w:rsid w:val="008577F9"/>
    <w:rsid w:val="00871390"/>
    <w:rsid w:val="00890BF7"/>
    <w:rsid w:val="00896735"/>
    <w:rsid w:val="008A466B"/>
    <w:rsid w:val="008A5013"/>
    <w:rsid w:val="008C010D"/>
    <w:rsid w:val="008C5418"/>
    <w:rsid w:val="008E0AA4"/>
    <w:rsid w:val="008E6E6B"/>
    <w:rsid w:val="008F10F0"/>
    <w:rsid w:val="008F4C8D"/>
    <w:rsid w:val="00901A01"/>
    <w:rsid w:val="00902B79"/>
    <w:rsid w:val="00905FDE"/>
    <w:rsid w:val="00912728"/>
    <w:rsid w:val="009358F1"/>
    <w:rsid w:val="0095425D"/>
    <w:rsid w:val="00962C31"/>
    <w:rsid w:val="00980E94"/>
    <w:rsid w:val="009935EA"/>
    <w:rsid w:val="0099749B"/>
    <w:rsid w:val="009B0D74"/>
    <w:rsid w:val="009C193A"/>
    <w:rsid w:val="009D17D0"/>
    <w:rsid w:val="009D1939"/>
    <w:rsid w:val="009D2841"/>
    <w:rsid w:val="00A0142A"/>
    <w:rsid w:val="00A02207"/>
    <w:rsid w:val="00A51990"/>
    <w:rsid w:val="00A536C6"/>
    <w:rsid w:val="00A70170"/>
    <w:rsid w:val="00A708B5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B04635"/>
    <w:rsid w:val="00B04B0C"/>
    <w:rsid w:val="00B0779B"/>
    <w:rsid w:val="00B123F7"/>
    <w:rsid w:val="00B22D55"/>
    <w:rsid w:val="00B35420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E652F"/>
    <w:rsid w:val="00C00767"/>
    <w:rsid w:val="00C0117F"/>
    <w:rsid w:val="00C01DE0"/>
    <w:rsid w:val="00C11A6D"/>
    <w:rsid w:val="00C12ACA"/>
    <w:rsid w:val="00C15AAA"/>
    <w:rsid w:val="00C35FE4"/>
    <w:rsid w:val="00C4255C"/>
    <w:rsid w:val="00C45D12"/>
    <w:rsid w:val="00C778AB"/>
    <w:rsid w:val="00C93F19"/>
    <w:rsid w:val="00CD163D"/>
    <w:rsid w:val="00CE1C2A"/>
    <w:rsid w:val="00D2462C"/>
    <w:rsid w:val="00D36D98"/>
    <w:rsid w:val="00D538DA"/>
    <w:rsid w:val="00D747B4"/>
    <w:rsid w:val="00D906A8"/>
    <w:rsid w:val="00D9180F"/>
    <w:rsid w:val="00DA4C99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E6B0E"/>
    <w:rsid w:val="00EF0488"/>
    <w:rsid w:val="00F15F26"/>
    <w:rsid w:val="00F17052"/>
    <w:rsid w:val="00F24939"/>
    <w:rsid w:val="00F3293B"/>
    <w:rsid w:val="00F375E6"/>
    <w:rsid w:val="00F43081"/>
    <w:rsid w:val="00F4402A"/>
    <w:rsid w:val="00F466BA"/>
    <w:rsid w:val="00F660E3"/>
    <w:rsid w:val="00F668DA"/>
    <w:rsid w:val="00F931D1"/>
    <w:rsid w:val="00F956A0"/>
    <w:rsid w:val="00FA07B7"/>
    <w:rsid w:val="00FB25F6"/>
    <w:rsid w:val="00FB5DAD"/>
    <w:rsid w:val="00FB602D"/>
    <w:rsid w:val="00FC0A4E"/>
    <w:rsid w:val="00FD6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  <o:rules v:ext="edit">
        <o:r id="V:Rule20" type="connector" idref="#_x0000_s1155"/>
        <o:r id="V:Rule21" type="connector" idref="#_x0000_s1158"/>
        <o:r id="V:Rule22" type="connector" idref="#_x0000_s1163"/>
        <o:r id="V:Rule23" type="connector" idref="#_x0000_s1157"/>
        <o:r id="V:Rule24" type="connector" idref="#_x0000_s1120"/>
        <o:r id="V:Rule25" type="connector" idref="#_x0000_s1146"/>
        <o:r id="V:Rule26" type="connector" idref="#_x0000_s1116"/>
        <o:r id="V:Rule27" type="connector" idref="#_x0000_s1164"/>
        <o:r id="V:Rule28" type="connector" idref="#_x0000_s1122"/>
        <o:r id="V:Rule29" type="connector" idref="#_x0000_s1159"/>
        <o:r id="V:Rule30" type="connector" idref="#_x0000_s1166"/>
        <o:r id="V:Rule31" type="connector" idref="#_x0000_s1076"/>
        <o:r id="V:Rule32" type="connector" idref="#_x0000_s1077"/>
        <o:r id="V:Rule33" type="connector" idref="#_x0000_s1123"/>
        <o:r id="V:Rule34" type="connector" idref="#_x0000_s1119"/>
        <o:r id="V:Rule35" type="connector" idref="#_x0000_s1111"/>
        <o:r id="V:Rule36" type="connector" idref="#_x0000_s1162"/>
        <o:r id="V:Rule37" type="connector" idref="#_x0000_s1128"/>
        <o:r id="V:Rule38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C03F0-7C6A-480B-8875-C62C8779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26</cp:revision>
  <cp:lastPrinted>2022-05-17T13:30:00Z</cp:lastPrinted>
  <dcterms:created xsi:type="dcterms:W3CDTF">2018-12-19T13:17:00Z</dcterms:created>
  <dcterms:modified xsi:type="dcterms:W3CDTF">2022-05-20T08:07:00Z</dcterms:modified>
</cp:coreProperties>
</file>